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A5B1" w14:textId="77777777" w:rsidR="00C40101" w:rsidRPr="00C40101" w:rsidRDefault="00C40101" w:rsidP="00C40101">
      <w:pPr>
        <w:jc w:val="center"/>
        <w:rPr>
          <w:b/>
          <w:bCs/>
          <w:sz w:val="36"/>
          <w:szCs w:val="36"/>
          <w:u w:val="single"/>
        </w:rPr>
      </w:pPr>
      <w:r w:rsidRPr="00C40101">
        <w:rPr>
          <w:b/>
          <w:bCs/>
          <w:sz w:val="36"/>
          <w:szCs w:val="36"/>
          <w:u w:val="single"/>
        </w:rPr>
        <w:t>RIGGING LEVELS</w:t>
      </w:r>
    </w:p>
    <w:p w14:paraId="128E212B" w14:textId="77777777" w:rsidR="00C40101" w:rsidRDefault="00C40101" w:rsidP="0086462A">
      <w:pPr>
        <w:rPr>
          <w:b/>
          <w:bCs/>
          <w:sz w:val="24"/>
          <w:u w:val="single"/>
        </w:rPr>
      </w:pPr>
      <w:bookmarkStart w:id="0" w:name="_GoBack"/>
      <w:bookmarkEnd w:id="0"/>
    </w:p>
    <w:p w14:paraId="719B1BF3" w14:textId="77777777" w:rsidR="00C40101" w:rsidRDefault="00C40101" w:rsidP="0086462A">
      <w:pPr>
        <w:rPr>
          <w:b/>
          <w:bCs/>
          <w:sz w:val="24"/>
          <w:u w:val="single"/>
        </w:rPr>
      </w:pPr>
    </w:p>
    <w:p w14:paraId="668C355B" w14:textId="77777777" w:rsidR="00C40101" w:rsidRDefault="00C40101" w:rsidP="0086462A">
      <w:pPr>
        <w:rPr>
          <w:b/>
          <w:bCs/>
          <w:sz w:val="24"/>
          <w:u w:val="single"/>
        </w:rPr>
      </w:pPr>
    </w:p>
    <w:p w14:paraId="2BE7DC78" w14:textId="77777777" w:rsidR="00C40101" w:rsidRDefault="00C40101" w:rsidP="0086462A">
      <w:pPr>
        <w:rPr>
          <w:b/>
          <w:bCs/>
          <w:sz w:val="24"/>
          <w:u w:val="single"/>
        </w:rPr>
      </w:pPr>
    </w:p>
    <w:p w14:paraId="3B378B86" w14:textId="47AB52A3" w:rsidR="0086462A" w:rsidRDefault="0086462A" w:rsidP="0086462A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Rigger Level - I      </w:t>
      </w:r>
    </w:p>
    <w:p w14:paraId="5CF072D6" w14:textId="77777777" w:rsidR="0086462A" w:rsidRDefault="0086462A" w:rsidP="0086462A">
      <w:pPr>
        <w:rPr>
          <w:b/>
          <w:bCs/>
          <w:sz w:val="16"/>
          <w:szCs w:val="16"/>
        </w:rPr>
      </w:pPr>
    </w:p>
    <w:p w14:paraId="0F726FCF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APPLICABLE STANDARDS:</w:t>
      </w:r>
    </w:p>
    <w:p w14:paraId="3438198A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OSHA 1926.251- Rigging Equipment for Material Handling</w:t>
      </w:r>
    </w:p>
    <w:p w14:paraId="67388598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COMAR 09.12.26 Crane Safety</w:t>
      </w:r>
    </w:p>
    <w:p w14:paraId="7E69F67A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EM 385-1-1, Section 15 Rigging</w:t>
      </w:r>
    </w:p>
    <w:p w14:paraId="4221937E" w14:textId="77777777" w:rsidR="0086462A" w:rsidRDefault="0086462A" w:rsidP="0086462A">
      <w:pPr>
        <w:rPr>
          <w:b/>
          <w:bCs/>
          <w:sz w:val="16"/>
          <w:szCs w:val="16"/>
        </w:rPr>
      </w:pPr>
    </w:p>
    <w:p w14:paraId="1D241547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Rigger I</w:t>
      </w:r>
      <w:r w:rsidR="00BD6AF5">
        <w:rPr>
          <w:b/>
          <w:bCs/>
          <w:sz w:val="16"/>
          <w:szCs w:val="16"/>
        </w:rPr>
        <w:t>- Trained</w:t>
      </w:r>
      <w:r>
        <w:rPr>
          <w:b/>
          <w:bCs/>
          <w:sz w:val="16"/>
          <w:szCs w:val="16"/>
        </w:rPr>
        <w:t xml:space="preserve"> in the safe application, use and limitations of the rigging equipment as applicable to the work being performed. </w:t>
      </w:r>
    </w:p>
    <w:p w14:paraId="0C5109BB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Has basic knowledge of: Voice &amp; radio communication.</w:t>
      </w:r>
    </w:p>
    <w:p w14:paraId="1BEF029C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Specific knowledge of crane operations</w:t>
      </w:r>
    </w:p>
    <w:p w14:paraId="3B43CC93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Personal Fall Protection measures</w:t>
      </w:r>
    </w:p>
    <w:p w14:paraId="330BFC32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Emergency procedures</w:t>
      </w:r>
    </w:p>
    <w:p w14:paraId="6DD6C701" w14:textId="77777777" w:rsidR="0086462A" w:rsidRDefault="0086462A" w:rsidP="0086462A">
      <w:pPr>
        <w:rPr>
          <w:b/>
          <w:bCs/>
          <w:sz w:val="16"/>
          <w:szCs w:val="16"/>
        </w:rPr>
      </w:pPr>
    </w:p>
    <w:p w14:paraId="639D5E15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Knows standard hand signals as defined in ASME B30.3/B30.5/B30.6</w:t>
      </w:r>
    </w:p>
    <w:p w14:paraId="272F3B0D" w14:textId="77777777" w:rsidR="0086462A" w:rsidRDefault="0086462A" w:rsidP="0086462A">
      <w:pPr>
        <w:rPr>
          <w:b/>
          <w:bCs/>
          <w:sz w:val="16"/>
          <w:szCs w:val="16"/>
        </w:rPr>
      </w:pPr>
    </w:p>
    <w:p w14:paraId="59F91905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Knows rigging &amp; hardware including:</w:t>
      </w:r>
    </w:p>
    <w:p w14:paraId="4441B09B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Hooks &amp; similar attaching devices</w:t>
      </w:r>
    </w:p>
    <w:p w14:paraId="2720F158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Shackles, clips &amp; clamps</w:t>
      </w:r>
    </w:p>
    <w:p w14:paraId="35D777F0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Taglines</w:t>
      </w:r>
    </w:p>
    <w:p w14:paraId="26210A28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Synthetic/wire rope slings and common load configurations</w:t>
      </w:r>
    </w:p>
    <w:p w14:paraId="5C8F5D72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</w:t>
      </w:r>
    </w:p>
    <w:p w14:paraId="0300D21B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Knows the requirement for hazards and restrictions associated with working adjacent to overhead electric lines and </w:t>
      </w:r>
    </w:p>
    <w:p w14:paraId="51891AAB" w14:textId="77777777" w:rsidR="0086462A" w:rsidRDefault="0086462A" w:rsidP="008646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Equipment.</w:t>
      </w:r>
    </w:p>
    <w:p w14:paraId="13D0E931" w14:textId="77777777" w:rsidR="0086462A" w:rsidRDefault="0086462A" w:rsidP="0086462A">
      <w:pPr>
        <w:rPr>
          <w:b/>
          <w:bCs/>
          <w:sz w:val="24"/>
        </w:rPr>
      </w:pPr>
      <w:r>
        <w:rPr>
          <w:b/>
          <w:bCs/>
          <w:sz w:val="16"/>
          <w:szCs w:val="16"/>
        </w:rPr>
        <w:tab/>
      </w:r>
    </w:p>
    <w:p w14:paraId="508EC9D4" w14:textId="77777777" w:rsidR="0086462A" w:rsidRDefault="0086462A" w:rsidP="0086462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Perform daily inspections of my equipment.</w:t>
      </w:r>
    </w:p>
    <w:p w14:paraId="10E1995E" w14:textId="77777777" w:rsidR="0086462A" w:rsidRDefault="0086462A" w:rsidP="0086462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Recognize the all hazardous conditions and apply applicable requirements.</w:t>
      </w:r>
    </w:p>
    <w:p w14:paraId="39C56C56" w14:textId="77777777" w:rsidR="0086462A" w:rsidRDefault="0086462A" w:rsidP="0086462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Establish a Rigging Plan</w:t>
      </w:r>
    </w:p>
    <w:p w14:paraId="65D9FA21" w14:textId="77777777" w:rsidR="0086462A" w:rsidRDefault="0086462A" w:rsidP="0086462A">
      <w:pPr>
        <w:rPr>
          <w:b/>
          <w:bCs/>
        </w:rPr>
      </w:pPr>
    </w:p>
    <w:p w14:paraId="765DAA7D" w14:textId="77777777" w:rsidR="00701C08" w:rsidRDefault="00701C08" w:rsidP="00701C08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Rigger Level - II      </w:t>
      </w:r>
    </w:p>
    <w:p w14:paraId="026269D6" w14:textId="77777777" w:rsidR="00701C08" w:rsidRDefault="00701C08" w:rsidP="00701C08">
      <w:pPr>
        <w:rPr>
          <w:b/>
          <w:bCs/>
          <w:sz w:val="16"/>
          <w:szCs w:val="16"/>
        </w:rPr>
      </w:pPr>
    </w:p>
    <w:p w14:paraId="1482E3ED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APPLICABLE STANDARDS:</w:t>
      </w:r>
    </w:p>
    <w:p w14:paraId="7C6EC2E1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OSHA 1926.251- Rigging Equipment for Material Handling</w:t>
      </w:r>
    </w:p>
    <w:p w14:paraId="40372308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COMAR 09.12.26 Crane Safety</w:t>
      </w:r>
    </w:p>
    <w:p w14:paraId="1E47B5F6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EM 385-1-1, Section 15 Rigging</w:t>
      </w:r>
    </w:p>
    <w:p w14:paraId="401C5FDB" w14:textId="77777777" w:rsidR="00701C08" w:rsidRDefault="00701C08" w:rsidP="00701C08">
      <w:pPr>
        <w:rPr>
          <w:b/>
          <w:bCs/>
          <w:sz w:val="16"/>
          <w:szCs w:val="16"/>
        </w:rPr>
      </w:pPr>
    </w:p>
    <w:p w14:paraId="1B9624F6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Rigger II- Trained in the safe application, use and limitations of the rigging equipment as applicable to the work being performed. </w:t>
      </w:r>
    </w:p>
    <w:p w14:paraId="6A14A105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BD6AF5">
        <w:rPr>
          <w:b/>
          <w:bCs/>
          <w:sz w:val="16"/>
          <w:szCs w:val="16"/>
        </w:rPr>
        <w:t>Has been</w:t>
      </w:r>
      <w:r>
        <w:rPr>
          <w:b/>
          <w:bCs/>
          <w:sz w:val="16"/>
          <w:szCs w:val="16"/>
        </w:rPr>
        <w:t xml:space="preserve"> trained in the use of:</w:t>
      </w:r>
    </w:p>
    <w:p w14:paraId="34722ABD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Come-along/chain hoist operations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Lifting Points</w:t>
      </w:r>
    </w:p>
    <w:p w14:paraId="1ADE5A0C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Rigging hitches &amp; knots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Dollies &amp; Trollies</w:t>
      </w:r>
    </w:p>
    <w:p w14:paraId="5F31397A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Anchor points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Manual &amp; power tuggers and winches</w:t>
      </w:r>
    </w:p>
    <w:p w14:paraId="7E76E338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Synthetic </w:t>
      </w:r>
      <w:r w:rsidR="00BD6AF5">
        <w:rPr>
          <w:b/>
          <w:bCs/>
          <w:sz w:val="16"/>
          <w:szCs w:val="16"/>
        </w:rPr>
        <w:t>ropes &amp;</w:t>
      </w:r>
      <w:r>
        <w:rPr>
          <w:b/>
          <w:bCs/>
          <w:sz w:val="16"/>
          <w:szCs w:val="16"/>
        </w:rPr>
        <w:t xml:space="preserve"> slings for rigging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Bars &amp; levers</w:t>
      </w:r>
    </w:p>
    <w:p w14:paraId="31F7DCBF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Wire rope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Fiber ropes for rigging jacks, jacking systems and rams</w:t>
      </w:r>
    </w:p>
    <w:p w14:paraId="0CDC598A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Chains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Links &amp; rings</w:t>
      </w:r>
    </w:p>
    <w:p w14:paraId="7C63C7EA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Reeving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Plate clamps</w:t>
      </w:r>
    </w:p>
    <w:p w14:paraId="1AF95279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Spreader Bars &amp; Equalizing beams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Softeners</w:t>
      </w:r>
    </w:p>
    <w:p w14:paraId="69DDA62D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Cable dogs/grips</w:t>
      </w:r>
    </w:p>
    <w:p w14:paraId="773CEB5B" w14:textId="77777777" w:rsidR="00701C08" w:rsidRDefault="00701C08" w:rsidP="00701C0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771DE82F" w14:textId="77777777" w:rsidR="00701C08" w:rsidRDefault="00701C08" w:rsidP="00701C08">
      <w:pPr>
        <w:rPr>
          <w:b/>
          <w:bCs/>
          <w:sz w:val="24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51614317" w14:textId="77777777" w:rsidR="00701C08" w:rsidRDefault="00701C08" w:rsidP="00701C0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Perform daily inspections of my equipment.</w:t>
      </w:r>
    </w:p>
    <w:p w14:paraId="1B57B87A" w14:textId="77777777" w:rsidR="00701C08" w:rsidRDefault="00701C08" w:rsidP="00701C0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Recognize the all hazardous conditions and apply applicable requirements.</w:t>
      </w:r>
    </w:p>
    <w:p w14:paraId="0F4CE21C" w14:textId="77777777" w:rsidR="00701C08" w:rsidRDefault="00701C08" w:rsidP="00701C0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Establish a Rigging Plan</w:t>
      </w:r>
    </w:p>
    <w:p w14:paraId="138B1215" w14:textId="77777777" w:rsidR="00701C08" w:rsidRDefault="00701C08" w:rsidP="00701C08">
      <w:pPr>
        <w:rPr>
          <w:b/>
          <w:bCs/>
        </w:rPr>
      </w:pPr>
    </w:p>
    <w:p w14:paraId="59417529" w14:textId="77777777" w:rsidR="007E7FFB" w:rsidRDefault="007E7FFB" w:rsidP="007E7FFB">
      <w:pPr>
        <w:rPr>
          <w:b/>
          <w:bCs/>
          <w:sz w:val="24"/>
          <w:u w:val="single"/>
        </w:rPr>
      </w:pPr>
    </w:p>
    <w:p w14:paraId="3F389550" w14:textId="77777777" w:rsidR="007E7FFB" w:rsidRDefault="007E7FFB" w:rsidP="007E7FFB">
      <w:pPr>
        <w:rPr>
          <w:b/>
          <w:bCs/>
          <w:sz w:val="24"/>
          <w:u w:val="single"/>
        </w:rPr>
      </w:pPr>
    </w:p>
    <w:p w14:paraId="78C4FBB8" w14:textId="77777777" w:rsidR="007E7FFB" w:rsidRDefault="007E7FFB" w:rsidP="007E7FFB">
      <w:pPr>
        <w:rPr>
          <w:b/>
          <w:bCs/>
          <w:sz w:val="24"/>
          <w:u w:val="single"/>
        </w:rPr>
      </w:pPr>
    </w:p>
    <w:p w14:paraId="37F9C3FF" w14:textId="77777777" w:rsidR="007E7FFB" w:rsidRDefault="007E7FFB" w:rsidP="007E7FFB">
      <w:pPr>
        <w:rPr>
          <w:b/>
          <w:bCs/>
          <w:sz w:val="24"/>
          <w:u w:val="single"/>
        </w:rPr>
      </w:pPr>
    </w:p>
    <w:p w14:paraId="03E0D4BF" w14:textId="77777777" w:rsidR="007E7FFB" w:rsidRDefault="007E7FFB" w:rsidP="007E7FFB">
      <w:pPr>
        <w:rPr>
          <w:b/>
          <w:bCs/>
          <w:sz w:val="24"/>
          <w:u w:val="single"/>
        </w:rPr>
      </w:pPr>
    </w:p>
    <w:p w14:paraId="634E6552" w14:textId="77777777" w:rsidR="007E7FFB" w:rsidRDefault="007E7FFB" w:rsidP="007E7FFB">
      <w:pPr>
        <w:rPr>
          <w:b/>
          <w:bCs/>
          <w:sz w:val="24"/>
          <w:u w:val="single"/>
        </w:rPr>
      </w:pPr>
    </w:p>
    <w:p w14:paraId="5191F4FF" w14:textId="77777777" w:rsidR="007E7FFB" w:rsidRDefault="007E7FFB" w:rsidP="007E7FFB">
      <w:pPr>
        <w:rPr>
          <w:b/>
          <w:bCs/>
          <w:sz w:val="24"/>
          <w:u w:val="single"/>
        </w:rPr>
      </w:pPr>
    </w:p>
    <w:p w14:paraId="6770BE4A" w14:textId="77777777" w:rsidR="007E7FFB" w:rsidRDefault="007E7FFB" w:rsidP="007E7FFB">
      <w:pPr>
        <w:rPr>
          <w:b/>
          <w:bCs/>
          <w:sz w:val="24"/>
          <w:u w:val="single"/>
        </w:rPr>
      </w:pPr>
    </w:p>
    <w:p w14:paraId="6B410D0C" w14:textId="77777777" w:rsidR="007E7FFB" w:rsidRDefault="007E7FFB" w:rsidP="007E7FFB">
      <w:pPr>
        <w:rPr>
          <w:b/>
          <w:bCs/>
          <w:sz w:val="24"/>
          <w:u w:val="single"/>
        </w:rPr>
      </w:pPr>
    </w:p>
    <w:p w14:paraId="399E8257" w14:textId="77777777" w:rsidR="007E7FFB" w:rsidRDefault="007E7FFB" w:rsidP="007E7FFB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lastRenderedPageBreak/>
        <w:t xml:space="preserve">Master Rigger       </w:t>
      </w:r>
    </w:p>
    <w:p w14:paraId="10FB1C8C" w14:textId="77777777" w:rsidR="007E7FFB" w:rsidRDefault="007E7FFB" w:rsidP="007E7FFB">
      <w:pPr>
        <w:rPr>
          <w:b/>
          <w:bCs/>
          <w:sz w:val="16"/>
          <w:szCs w:val="16"/>
        </w:rPr>
      </w:pPr>
    </w:p>
    <w:p w14:paraId="0C82F1A4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APPLICABLE STANDARDS:</w:t>
      </w:r>
    </w:p>
    <w:p w14:paraId="167CDEB2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OSHA 1926.251- Rigging Equipment for Material Handling</w:t>
      </w:r>
    </w:p>
    <w:p w14:paraId="4F781C65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COMAR 09.12.26 Crane Safety</w:t>
      </w:r>
    </w:p>
    <w:p w14:paraId="4DE61E57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EM 385-1-1, Section 15 Rigging</w:t>
      </w:r>
    </w:p>
    <w:p w14:paraId="1026CCAB" w14:textId="77777777" w:rsidR="007E7FFB" w:rsidRDefault="007E7FFB" w:rsidP="007E7FFB">
      <w:pPr>
        <w:rPr>
          <w:b/>
          <w:bCs/>
          <w:sz w:val="16"/>
          <w:szCs w:val="16"/>
        </w:rPr>
      </w:pPr>
    </w:p>
    <w:p w14:paraId="3B868687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Master/Lead Rigger- In conjunction with Level I &amp; II Rigger, The Master/Lead Rigger must be Trained in the safe application, use and limitations of the rigging equipment including:</w:t>
      </w:r>
    </w:p>
    <w:p w14:paraId="32E3AAAE" w14:textId="77777777" w:rsidR="007E7FFB" w:rsidRDefault="007E7FFB" w:rsidP="007E7FFB">
      <w:pPr>
        <w:rPr>
          <w:b/>
          <w:bCs/>
          <w:sz w:val="16"/>
          <w:szCs w:val="16"/>
        </w:rPr>
      </w:pPr>
    </w:p>
    <w:p w14:paraId="6317B38B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Blind Hoist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Traveling with loads</w:t>
      </w:r>
    </w:p>
    <w:p w14:paraId="1F4FCFA3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Work in close quarters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Personnel lifting procedures</w:t>
      </w:r>
    </w:p>
    <w:p w14:paraId="53DD6885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Load dynamics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Load weight estimation or determination</w:t>
      </w:r>
    </w:p>
    <w:p w14:paraId="6FFF9B04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Load indicator devices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Capacity and load charts</w:t>
      </w:r>
    </w:p>
    <w:p w14:paraId="3BEAED74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Mechanical advantages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Center of gravity</w:t>
      </w:r>
    </w:p>
    <w:p w14:paraId="3EA43E80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Effects of angles or indirect pulling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Equipment capacity computations</w:t>
      </w:r>
    </w:p>
    <w:p w14:paraId="3DFE99A7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Drum/diameter (D/d) ratios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Vectors and angles</w:t>
      </w:r>
    </w:p>
    <w:p w14:paraId="6B597DBF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Boom angles and road radius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6339FFAC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</w:t>
      </w:r>
    </w:p>
    <w:p w14:paraId="431249EB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Specific criteria from the manufacturer or equipment representative in the safe and appropriate methods of </w:t>
      </w:r>
    </w:p>
    <w:p w14:paraId="2FAA8D72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erecting, dismantling, jumping and reconfiguring of cranes.</w:t>
      </w:r>
    </w:p>
    <w:p w14:paraId="3D01166C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6DC5F610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Special criteria for lifting a single load with multiple cranes</w:t>
      </w:r>
    </w:p>
    <w:p w14:paraId="5E7DB2EE" w14:textId="77777777" w:rsidR="007E7FFB" w:rsidRDefault="007E7FFB" w:rsidP="007E7FF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17463CB0" w14:textId="77777777" w:rsidR="007E7FFB" w:rsidRDefault="007E7FFB" w:rsidP="007E7FFB">
      <w:pPr>
        <w:rPr>
          <w:b/>
          <w:bCs/>
          <w:sz w:val="24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7C92F8D0" w14:textId="77777777" w:rsidR="00EA27F7" w:rsidRDefault="00EA27F7"/>
    <w:sectPr w:rsidR="00EA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3C0"/>
    <w:multiLevelType w:val="hybridMultilevel"/>
    <w:tmpl w:val="D814F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2A"/>
    <w:rsid w:val="00701C08"/>
    <w:rsid w:val="007E7FFB"/>
    <w:rsid w:val="0086462A"/>
    <w:rsid w:val="009679A9"/>
    <w:rsid w:val="00BD6AF5"/>
    <w:rsid w:val="00C40101"/>
    <w:rsid w:val="00C938E5"/>
    <w:rsid w:val="00EA27F7"/>
    <w:rsid w:val="00F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7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W.M.Schlosser Co. Inc.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Budzinski</dc:creator>
  <cp:lastModifiedBy>Pappas, Greg</cp:lastModifiedBy>
  <cp:revision>3</cp:revision>
  <dcterms:created xsi:type="dcterms:W3CDTF">2019-03-25T12:42:00Z</dcterms:created>
  <dcterms:modified xsi:type="dcterms:W3CDTF">2019-03-25T13:10:00Z</dcterms:modified>
</cp:coreProperties>
</file>